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1" w:rsidRDefault="00555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62C">
        <w:rPr>
          <w:sz w:val="28"/>
          <w:szCs w:val="28"/>
        </w:rPr>
        <w:t xml:space="preserve">Православные кладбища, </w:t>
      </w:r>
      <w:r w:rsidR="00AF36B1" w:rsidRPr="00AF36B1">
        <w:rPr>
          <w:sz w:val="28"/>
          <w:szCs w:val="28"/>
        </w:rPr>
        <w:t xml:space="preserve">находящиеся на территории Грозненского муниципального района </w:t>
      </w:r>
    </w:p>
    <w:tbl>
      <w:tblPr>
        <w:tblStyle w:val="a3"/>
        <w:tblW w:w="0" w:type="auto"/>
        <w:tblLook w:val="04A0"/>
      </w:tblPr>
      <w:tblGrid>
        <w:gridCol w:w="517"/>
        <w:gridCol w:w="3560"/>
        <w:gridCol w:w="4850"/>
      </w:tblGrid>
      <w:tr w:rsidR="007A462C" w:rsidTr="007A462C">
        <w:trPr>
          <w:trHeight w:val="615"/>
        </w:trPr>
        <w:tc>
          <w:tcPr>
            <w:tcW w:w="517" w:type="dxa"/>
          </w:tcPr>
          <w:p w:rsidR="007A462C" w:rsidRDefault="007A462C" w:rsidP="00AF36B1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7A462C" w:rsidRDefault="007A462C" w:rsidP="00AF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Христианские кладбища </w:t>
            </w:r>
          </w:p>
        </w:tc>
        <w:tc>
          <w:tcPr>
            <w:tcW w:w="4850" w:type="dxa"/>
          </w:tcPr>
          <w:p w:rsidR="007A462C" w:rsidRDefault="007A462C" w:rsidP="00AF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</w:p>
        </w:tc>
      </w:tr>
      <w:tr w:rsidR="007A462C" w:rsidTr="007A462C">
        <w:trPr>
          <w:trHeight w:val="790"/>
        </w:trPr>
        <w:tc>
          <w:tcPr>
            <w:tcW w:w="517" w:type="dxa"/>
          </w:tcPr>
          <w:p w:rsidR="007A462C" w:rsidRDefault="007A462C" w:rsidP="00AF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7A462C" w:rsidRPr="00073409" w:rsidRDefault="007A462C" w:rsidP="006713F7">
            <w:pPr>
              <w:rPr>
                <w:sz w:val="28"/>
                <w:szCs w:val="28"/>
              </w:rPr>
            </w:pPr>
            <w:r w:rsidRPr="00073409">
              <w:rPr>
                <w:sz w:val="28"/>
                <w:szCs w:val="28"/>
              </w:rPr>
              <w:t xml:space="preserve"> </w:t>
            </w:r>
            <w:r w:rsidR="00AC5C43">
              <w:rPr>
                <w:sz w:val="28"/>
                <w:szCs w:val="28"/>
              </w:rPr>
              <w:t>с</w:t>
            </w:r>
            <w:r w:rsidR="007B6ADC">
              <w:rPr>
                <w:sz w:val="28"/>
                <w:szCs w:val="28"/>
              </w:rPr>
              <w:t>.</w:t>
            </w:r>
            <w:r w:rsidRPr="00073409">
              <w:rPr>
                <w:sz w:val="28"/>
                <w:szCs w:val="28"/>
              </w:rPr>
              <w:t>Правобережное</w:t>
            </w:r>
          </w:p>
        </w:tc>
        <w:tc>
          <w:tcPr>
            <w:tcW w:w="4850" w:type="dxa"/>
          </w:tcPr>
          <w:p w:rsidR="007A462C" w:rsidRDefault="007A462C" w:rsidP="0010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Чеченская Республика, Грозненский района,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равобережное, </w:t>
            </w:r>
            <w:proofErr w:type="spellStart"/>
            <w:r w:rsidR="001042FB">
              <w:rPr>
                <w:sz w:val="28"/>
                <w:szCs w:val="28"/>
              </w:rPr>
              <w:t>ул.Новосельская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462C" w:rsidTr="007A462C">
        <w:trPr>
          <w:trHeight w:val="615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0" w:type="dxa"/>
          </w:tcPr>
          <w:p w:rsidR="007A462C" w:rsidRPr="00073409" w:rsidRDefault="007A462C" w:rsidP="006713F7">
            <w:pPr>
              <w:rPr>
                <w:sz w:val="28"/>
                <w:szCs w:val="28"/>
              </w:rPr>
            </w:pPr>
            <w:r w:rsidRPr="00073409">
              <w:rPr>
                <w:sz w:val="28"/>
                <w:szCs w:val="28"/>
              </w:rPr>
              <w:t xml:space="preserve"> </w:t>
            </w:r>
            <w:r w:rsidR="007B6ADC">
              <w:rPr>
                <w:sz w:val="28"/>
                <w:szCs w:val="28"/>
              </w:rPr>
              <w:t>ст</w:t>
            </w:r>
            <w:proofErr w:type="gramStart"/>
            <w:r w:rsidR="007B6ADC">
              <w:rPr>
                <w:sz w:val="28"/>
                <w:szCs w:val="28"/>
              </w:rPr>
              <w:t>.</w:t>
            </w:r>
            <w:r w:rsidRPr="00073409">
              <w:rPr>
                <w:sz w:val="28"/>
                <w:szCs w:val="28"/>
              </w:rPr>
              <w:t>П</w:t>
            </w:r>
            <w:proofErr w:type="gramEnd"/>
            <w:r w:rsidRPr="00073409">
              <w:rPr>
                <w:sz w:val="28"/>
                <w:szCs w:val="28"/>
              </w:rPr>
              <w:t xml:space="preserve">етропавловское </w:t>
            </w:r>
          </w:p>
        </w:tc>
        <w:tc>
          <w:tcPr>
            <w:tcW w:w="4850" w:type="dxa"/>
          </w:tcPr>
          <w:p w:rsidR="007A462C" w:rsidRDefault="001042FB" w:rsidP="00AF36B1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етропавловская,  на окраине села </w:t>
            </w:r>
          </w:p>
        </w:tc>
      </w:tr>
      <w:tr w:rsidR="007A462C" w:rsidTr="007A462C">
        <w:trPr>
          <w:trHeight w:val="600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0" w:type="dxa"/>
          </w:tcPr>
          <w:p w:rsidR="007A462C" w:rsidRPr="00073409" w:rsidRDefault="007B6ADC" w:rsidP="00671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A462C" w:rsidRPr="00073409">
              <w:rPr>
                <w:sz w:val="28"/>
                <w:szCs w:val="28"/>
              </w:rPr>
              <w:t>И</w:t>
            </w:r>
            <w:proofErr w:type="gramEnd"/>
            <w:r w:rsidR="007A462C" w:rsidRPr="00073409">
              <w:rPr>
                <w:sz w:val="28"/>
                <w:szCs w:val="28"/>
              </w:rPr>
              <w:t>льиновское</w:t>
            </w:r>
            <w:proofErr w:type="spellEnd"/>
            <w:r w:rsidR="007A462C" w:rsidRPr="00073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7A462C" w:rsidRDefault="00AD1234" w:rsidP="00AF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Чеченская Республика, Грозненский района,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льиновская</w:t>
            </w:r>
            <w:proofErr w:type="spellEnd"/>
            <w:r>
              <w:rPr>
                <w:sz w:val="28"/>
                <w:szCs w:val="28"/>
              </w:rPr>
              <w:t>,  при въезде  в село</w:t>
            </w:r>
          </w:p>
        </w:tc>
      </w:tr>
      <w:tr w:rsidR="007A462C" w:rsidTr="007A462C">
        <w:trPr>
          <w:trHeight w:val="600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0" w:type="dxa"/>
          </w:tcPr>
          <w:p w:rsidR="007A462C" w:rsidRPr="00073409" w:rsidRDefault="007B6ADC" w:rsidP="00671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A462C" w:rsidRPr="00073409">
              <w:rPr>
                <w:sz w:val="28"/>
                <w:szCs w:val="28"/>
              </w:rPr>
              <w:t>А</w:t>
            </w:r>
            <w:proofErr w:type="gramEnd"/>
            <w:r w:rsidR="007A462C" w:rsidRPr="00073409">
              <w:rPr>
                <w:sz w:val="28"/>
                <w:szCs w:val="28"/>
              </w:rPr>
              <w:t>лхан-Кала</w:t>
            </w:r>
            <w:proofErr w:type="spellEnd"/>
          </w:p>
        </w:tc>
        <w:tc>
          <w:tcPr>
            <w:tcW w:w="4850" w:type="dxa"/>
          </w:tcPr>
          <w:p w:rsidR="007A462C" w:rsidRDefault="007A462C" w:rsidP="00AF36B1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лхан-Кала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ул.Хазбулатова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A462C" w:rsidTr="007A462C">
        <w:trPr>
          <w:trHeight w:val="615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0" w:type="dxa"/>
          </w:tcPr>
          <w:p w:rsidR="007A462C" w:rsidRPr="00073409" w:rsidRDefault="007A462C" w:rsidP="006713F7">
            <w:pPr>
              <w:rPr>
                <w:sz w:val="28"/>
                <w:szCs w:val="28"/>
              </w:rPr>
            </w:pPr>
            <w:r w:rsidRPr="00073409">
              <w:rPr>
                <w:sz w:val="28"/>
                <w:szCs w:val="28"/>
              </w:rPr>
              <w:t xml:space="preserve"> </w:t>
            </w:r>
            <w:proofErr w:type="spellStart"/>
            <w:r w:rsidR="007B6ADC">
              <w:rPr>
                <w:sz w:val="28"/>
                <w:szCs w:val="28"/>
              </w:rPr>
              <w:t>с</w:t>
            </w:r>
            <w:proofErr w:type="gramStart"/>
            <w:r w:rsidR="007B6ADC">
              <w:rPr>
                <w:sz w:val="28"/>
                <w:szCs w:val="28"/>
              </w:rPr>
              <w:t>.</w:t>
            </w:r>
            <w:r w:rsidRPr="00073409">
              <w:rPr>
                <w:sz w:val="28"/>
                <w:szCs w:val="28"/>
              </w:rPr>
              <w:t>П</w:t>
            </w:r>
            <w:proofErr w:type="gramEnd"/>
            <w:r w:rsidRPr="00073409">
              <w:rPr>
                <w:sz w:val="28"/>
                <w:szCs w:val="28"/>
              </w:rPr>
              <w:t>обединское</w:t>
            </w:r>
            <w:proofErr w:type="spellEnd"/>
            <w:r w:rsidRPr="00073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7A462C" w:rsidRDefault="001042FB" w:rsidP="00AF36B1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 xml:space="preserve">Чеченская Республика, Грозненский </w:t>
            </w:r>
            <w:proofErr w:type="spellStart"/>
            <w:r w:rsidRPr="007A462C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обединское</w:t>
            </w:r>
            <w:proofErr w:type="spellEnd"/>
            <w:r>
              <w:rPr>
                <w:sz w:val="28"/>
                <w:szCs w:val="28"/>
              </w:rPr>
              <w:t>, ул.Победы</w:t>
            </w:r>
          </w:p>
        </w:tc>
      </w:tr>
      <w:tr w:rsidR="007A462C" w:rsidTr="007A462C">
        <w:trPr>
          <w:trHeight w:val="600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0" w:type="dxa"/>
          </w:tcPr>
          <w:p w:rsidR="007A462C" w:rsidRPr="00073409" w:rsidRDefault="007B6ADC" w:rsidP="0067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A462C" w:rsidRPr="00073409">
              <w:rPr>
                <w:sz w:val="28"/>
                <w:szCs w:val="28"/>
              </w:rPr>
              <w:t>П</w:t>
            </w:r>
            <w:proofErr w:type="gramEnd"/>
            <w:r w:rsidR="007A462C" w:rsidRPr="00073409">
              <w:rPr>
                <w:sz w:val="28"/>
                <w:szCs w:val="28"/>
              </w:rPr>
              <w:t xml:space="preserve">ервомайское </w:t>
            </w:r>
          </w:p>
        </w:tc>
        <w:tc>
          <w:tcPr>
            <w:tcW w:w="4850" w:type="dxa"/>
          </w:tcPr>
          <w:p w:rsidR="007A462C" w:rsidRDefault="001042FB" w:rsidP="00AF36B1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ервомайская, ул.Ленина </w:t>
            </w:r>
          </w:p>
        </w:tc>
      </w:tr>
      <w:tr w:rsidR="00AC5C43" w:rsidTr="007A462C">
        <w:trPr>
          <w:trHeight w:val="600"/>
        </w:trPr>
        <w:tc>
          <w:tcPr>
            <w:tcW w:w="517" w:type="dxa"/>
          </w:tcPr>
          <w:p w:rsidR="00AC5C43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0" w:type="dxa"/>
          </w:tcPr>
          <w:p w:rsidR="00AC5C43" w:rsidRDefault="00AC5C43" w:rsidP="0067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73409">
              <w:rPr>
                <w:sz w:val="28"/>
                <w:szCs w:val="28"/>
              </w:rPr>
              <w:t>П</w:t>
            </w:r>
            <w:proofErr w:type="gramEnd"/>
            <w:r w:rsidRPr="00073409">
              <w:rPr>
                <w:sz w:val="28"/>
                <w:szCs w:val="28"/>
              </w:rPr>
              <w:t>ервомайское</w:t>
            </w:r>
            <w:r>
              <w:rPr>
                <w:sz w:val="28"/>
                <w:szCs w:val="28"/>
              </w:rPr>
              <w:t xml:space="preserve">- закрытые </w:t>
            </w:r>
          </w:p>
        </w:tc>
        <w:tc>
          <w:tcPr>
            <w:tcW w:w="4850" w:type="dxa"/>
          </w:tcPr>
          <w:p w:rsidR="00AC5C43" w:rsidRPr="007A462C" w:rsidRDefault="00AC5C43" w:rsidP="00AC5C43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ервомайская, ул.Лесная </w:t>
            </w:r>
          </w:p>
        </w:tc>
      </w:tr>
      <w:tr w:rsidR="007A462C" w:rsidTr="007A462C">
        <w:trPr>
          <w:trHeight w:val="615"/>
        </w:trPr>
        <w:tc>
          <w:tcPr>
            <w:tcW w:w="517" w:type="dxa"/>
          </w:tcPr>
          <w:p w:rsidR="007A462C" w:rsidRPr="00032E92" w:rsidRDefault="00032E92" w:rsidP="00AF36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0" w:type="dxa"/>
          </w:tcPr>
          <w:p w:rsidR="00AC5C43" w:rsidRDefault="007B6ADC" w:rsidP="0067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7A462C" w:rsidRPr="00073409">
              <w:rPr>
                <w:sz w:val="28"/>
                <w:szCs w:val="28"/>
              </w:rPr>
              <w:t xml:space="preserve"> </w:t>
            </w:r>
            <w:proofErr w:type="spellStart"/>
            <w:r w:rsidR="007A462C" w:rsidRPr="00073409">
              <w:rPr>
                <w:sz w:val="28"/>
                <w:szCs w:val="28"/>
              </w:rPr>
              <w:t>Горячеисточненское</w:t>
            </w:r>
            <w:proofErr w:type="spellEnd"/>
            <w:r w:rsidR="007A462C" w:rsidRPr="00073409">
              <w:rPr>
                <w:sz w:val="28"/>
                <w:szCs w:val="28"/>
              </w:rPr>
              <w:t xml:space="preserve"> </w:t>
            </w:r>
          </w:p>
          <w:p w:rsidR="007A462C" w:rsidRPr="00AC5C43" w:rsidRDefault="00AC5C43" w:rsidP="00AC5C4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850" w:type="dxa"/>
          </w:tcPr>
          <w:p w:rsidR="007A462C" w:rsidRDefault="001042FB" w:rsidP="00AF36B1">
            <w:pPr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орячеисточненская</w:t>
            </w:r>
            <w:proofErr w:type="spellEnd"/>
            <w:r>
              <w:rPr>
                <w:sz w:val="28"/>
                <w:szCs w:val="28"/>
              </w:rPr>
              <w:t xml:space="preserve">, ул.А-Х. Кадырова </w:t>
            </w:r>
          </w:p>
        </w:tc>
      </w:tr>
    </w:tbl>
    <w:p w:rsidR="00AF36B1" w:rsidRDefault="00AF36B1" w:rsidP="00AF36B1">
      <w:pPr>
        <w:rPr>
          <w:sz w:val="28"/>
          <w:szCs w:val="28"/>
        </w:rPr>
      </w:pPr>
    </w:p>
    <w:p w:rsidR="00AF36B1" w:rsidRPr="00AF36B1" w:rsidRDefault="00AF36B1" w:rsidP="00AF3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36B1" w:rsidRPr="00AF36B1" w:rsidSect="003E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12232"/>
    <w:rsid w:val="00032E92"/>
    <w:rsid w:val="000A58DA"/>
    <w:rsid w:val="000E3581"/>
    <w:rsid w:val="001042FB"/>
    <w:rsid w:val="003E003F"/>
    <w:rsid w:val="00512232"/>
    <w:rsid w:val="00555A99"/>
    <w:rsid w:val="005A3D61"/>
    <w:rsid w:val="007A462C"/>
    <w:rsid w:val="007B6ADC"/>
    <w:rsid w:val="00AC5C43"/>
    <w:rsid w:val="00AD1234"/>
    <w:rsid w:val="00AF36B1"/>
    <w:rsid w:val="00B20398"/>
    <w:rsid w:val="00BA3D33"/>
    <w:rsid w:val="00C80EF8"/>
    <w:rsid w:val="00D37323"/>
    <w:rsid w:val="00E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&#1080;&#1089;&#1090;&#1088;&#1072;&#1094;&#1080;&#1103;\&#1050;&#1083;&#1072;&#1076;&#1073;&#1080;&#1097;&#1072;%20&#1055;&#1088;&#1086;&#1074;&#1086;&#1089;&#1083;&#1072;&#1074;&#1085;&#1099;&#1077;\&#1050;&#1083;&#1072;&#1076;&#1073;&#1080;&#1097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Кладбища</Template>
  <TotalTime>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Аслан</cp:lastModifiedBy>
  <cp:revision>11</cp:revision>
  <cp:lastPrinted>2017-12-15T08:25:00Z</cp:lastPrinted>
  <dcterms:created xsi:type="dcterms:W3CDTF">2017-05-15T08:48:00Z</dcterms:created>
  <dcterms:modified xsi:type="dcterms:W3CDTF">2020-10-21T13:01:00Z</dcterms:modified>
</cp:coreProperties>
</file>